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2D" w:rsidRPr="005B3A84" w:rsidRDefault="00017F87" w:rsidP="00D57EF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br/>
      </w:r>
      <w:r w:rsidRPr="005B3A84">
        <w:rPr>
          <w:rFonts w:ascii="Tahoma" w:hAnsi="Tahoma" w:cs="Tahoma"/>
          <w:b/>
        </w:rPr>
        <w:t xml:space="preserve">Fullmakt </w:t>
      </w:r>
      <w:r w:rsidRPr="005B3A84">
        <w:rPr>
          <w:rFonts w:ascii="Tahoma" w:hAnsi="Tahoma" w:cs="Tahoma"/>
          <w:b/>
        </w:rPr>
        <w:br/>
      </w:r>
    </w:p>
    <w:p w:rsidR="00DF6F2D" w:rsidRPr="005B3A84" w:rsidRDefault="00017F87">
      <w:pPr>
        <w:rPr>
          <w:rFonts w:ascii="Tahoma" w:hAnsi="Tahoma" w:cs="Tahoma"/>
          <w:sz w:val="20"/>
          <w:szCs w:val="20"/>
        </w:rPr>
      </w:pPr>
      <w:r w:rsidRPr="005B3A84">
        <w:rPr>
          <w:rFonts w:ascii="Tahoma" w:hAnsi="Tahoma" w:cs="Tahoma"/>
          <w:sz w:val="20"/>
          <w:szCs w:val="20"/>
        </w:rPr>
        <w:t>Härmed befullmäktigas nedanstående ombud att rösta för samtliga undertecknad</w:t>
      </w:r>
      <w:r>
        <w:rPr>
          <w:rFonts w:ascii="Tahoma" w:hAnsi="Tahoma" w:cs="Tahoma"/>
          <w:sz w:val="20"/>
          <w:szCs w:val="20"/>
        </w:rPr>
        <w:t>e</w:t>
      </w:r>
      <w:r w:rsidRPr="005B3A84">
        <w:rPr>
          <w:rFonts w:ascii="Tahoma" w:hAnsi="Tahoma" w:cs="Tahoma"/>
          <w:sz w:val="20"/>
          <w:szCs w:val="20"/>
        </w:rPr>
        <w:t xml:space="preserve">s aktier </w:t>
      </w:r>
      <w:r w:rsidR="000B4DB4">
        <w:rPr>
          <w:rFonts w:ascii="Tahoma" w:hAnsi="Tahoma" w:cs="Tahoma"/>
          <w:sz w:val="20"/>
          <w:szCs w:val="20"/>
        </w:rPr>
        <w:t>vid årsstämman i Chordate Medical Holding AB</w:t>
      </w:r>
      <w:r>
        <w:rPr>
          <w:rFonts w:ascii="Tahoma" w:hAnsi="Tahoma" w:cs="Tahoma"/>
          <w:sz w:val="20"/>
          <w:szCs w:val="20"/>
        </w:rPr>
        <w:t xml:space="preserve"> (publ), </w:t>
      </w:r>
      <w:r w:rsidR="00EF1234">
        <w:rPr>
          <w:rFonts w:ascii="Tahoma" w:hAnsi="Tahoma" w:cs="Tahoma"/>
          <w:sz w:val="20"/>
          <w:szCs w:val="20"/>
        </w:rPr>
        <w:t>55</w:t>
      </w:r>
      <w:r w:rsidR="000B4DB4">
        <w:rPr>
          <w:rFonts w:ascii="Tahoma" w:hAnsi="Tahoma" w:cs="Tahoma"/>
          <w:sz w:val="20"/>
          <w:szCs w:val="20"/>
        </w:rPr>
        <w:t>6962-6319,</w:t>
      </w:r>
      <w:r w:rsidR="00194E55">
        <w:rPr>
          <w:rFonts w:ascii="Tahoma" w:hAnsi="Tahoma" w:cs="Tahoma"/>
          <w:sz w:val="20"/>
          <w:szCs w:val="20"/>
        </w:rPr>
        <w:t xml:space="preserve"> </w:t>
      </w:r>
      <w:r w:rsidR="00AF2621">
        <w:rPr>
          <w:rFonts w:ascii="Tahoma" w:hAnsi="Tahoma" w:cs="Tahoma"/>
          <w:sz w:val="20"/>
          <w:szCs w:val="20"/>
        </w:rPr>
        <w:t xml:space="preserve">den </w:t>
      </w:r>
      <w:r w:rsidR="000B4DB4">
        <w:rPr>
          <w:rFonts w:ascii="Tahoma" w:hAnsi="Tahoma" w:cs="Tahoma"/>
          <w:sz w:val="20"/>
          <w:szCs w:val="20"/>
        </w:rPr>
        <w:t>11</w:t>
      </w:r>
      <w:r w:rsidR="00AF2621">
        <w:rPr>
          <w:rFonts w:ascii="Tahoma" w:hAnsi="Tahoma" w:cs="Tahoma"/>
          <w:sz w:val="20"/>
          <w:szCs w:val="20"/>
        </w:rPr>
        <w:t xml:space="preserve"> maj 202</w:t>
      </w:r>
      <w:r w:rsidR="005F7B19">
        <w:rPr>
          <w:rFonts w:ascii="Tahoma" w:hAnsi="Tahoma" w:cs="Tahoma"/>
          <w:sz w:val="20"/>
          <w:szCs w:val="20"/>
        </w:rPr>
        <w:t>3</w:t>
      </w:r>
      <w:r w:rsidRPr="005B3A84">
        <w:rPr>
          <w:rFonts w:ascii="Tahoma" w:hAnsi="Tahoma" w:cs="Tahoma"/>
          <w:sz w:val="20"/>
          <w:szCs w:val="20"/>
        </w:rPr>
        <w:t>.</w:t>
      </w:r>
    </w:p>
    <w:p w:rsidR="00DF6F2D" w:rsidRPr="00877FFE" w:rsidRDefault="00903F19">
      <w:pPr>
        <w:rPr>
          <w:rFonts w:ascii="Tahoma" w:hAnsi="Tahoma" w:cs="Tahoma"/>
          <w:b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Tr="00DF6F2D">
        <w:tc>
          <w:tcPr>
            <w:tcW w:w="4606" w:type="dxa"/>
          </w:tcPr>
          <w:p w:rsidR="00DF6F2D" w:rsidRDefault="00017F87">
            <w:pPr>
              <w:rPr>
                <w:rFonts w:ascii="Tahoma" w:hAnsi="Tahoma" w:cs="Tahoma"/>
                <w:sz w:val="20"/>
                <w:szCs w:val="20"/>
              </w:rPr>
            </w:pPr>
            <w:r w:rsidRPr="00877FFE">
              <w:rPr>
                <w:rFonts w:ascii="Tahoma" w:hAnsi="Tahoma" w:cs="Tahoma"/>
                <w:sz w:val="20"/>
                <w:szCs w:val="20"/>
              </w:rPr>
              <w:t>Ombudets namn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D57EF2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57EF2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DF6F2D" w:rsidRPr="00877FFE" w:rsidRDefault="00017F87">
            <w:pPr>
              <w:rPr>
                <w:rFonts w:ascii="Tahoma" w:hAnsi="Tahoma" w:cs="Tahoma"/>
                <w:sz w:val="20"/>
                <w:szCs w:val="20"/>
              </w:rPr>
            </w:pPr>
            <w:r w:rsidRPr="00877FFE">
              <w:rPr>
                <w:rFonts w:ascii="Tahoma" w:hAnsi="Tahoma" w:cs="Tahoma"/>
                <w:sz w:val="20"/>
                <w:szCs w:val="20"/>
              </w:rPr>
              <w:t>Ombudets personnummer</w:t>
            </w:r>
          </w:p>
          <w:p w:rsidR="00DF6F2D" w:rsidRPr="00877FFE" w:rsidRDefault="00903F19">
            <w:pPr>
              <w:rPr>
                <w:rFonts w:ascii="Tahoma" w:hAnsi="Tahoma" w:cs="Tahoma"/>
              </w:rPr>
            </w:pPr>
          </w:p>
          <w:p w:rsidR="00DF6F2D" w:rsidRPr="00877FFE" w:rsidRDefault="00903F19">
            <w:pPr>
              <w:rPr>
                <w:rFonts w:ascii="Tahoma" w:hAnsi="Tahoma" w:cs="Tahoma"/>
              </w:rPr>
            </w:pPr>
          </w:p>
        </w:tc>
      </w:tr>
    </w:tbl>
    <w:p w:rsidR="00DF6F2D" w:rsidRPr="00877FFE" w:rsidRDefault="00903F19">
      <w:pPr>
        <w:rPr>
          <w:rFonts w:ascii="Tahoma" w:hAnsi="Tahoma" w:cs="Tahoma"/>
        </w:rPr>
        <w:sectPr w:rsidR="00DF6F2D" w:rsidRPr="00877F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Tr="00DF6F2D">
        <w:tc>
          <w:tcPr>
            <w:tcW w:w="4606" w:type="dxa"/>
          </w:tcPr>
          <w:p w:rsidR="00DF6F2D" w:rsidRPr="00877FFE" w:rsidRDefault="00017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Ombudets u</w:t>
            </w:r>
            <w:r w:rsidRPr="00877FFE">
              <w:rPr>
                <w:rFonts w:ascii="Tahoma" w:hAnsi="Tahoma" w:cs="Tahoma"/>
                <w:sz w:val="20"/>
                <w:szCs w:val="20"/>
              </w:rPr>
              <w:t>tdelningsadress</w:t>
            </w:r>
          </w:p>
          <w:p w:rsidR="00DF6F2D" w:rsidRPr="00877FFE" w:rsidRDefault="00903F19">
            <w:pPr>
              <w:rPr>
                <w:rFonts w:ascii="Tahoma" w:hAnsi="Tahoma" w:cs="Tahoma"/>
              </w:rPr>
            </w:pPr>
          </w:p>
          <w:p w:rsidR="00DF6F2D" w:rsidRDefault="00903F19">
            <w:pPr>
              <w:rPr>
                <w:rFonts w:ascii="Tahoma" w:hAnsi="Tahoma" w:cs="Tahoma"/>
              </w:rPr>
            </w:pPr>
          </w:p>
          <w:p w:rsidR="00D57EF2" w:rsidRPr="00877FFE" w:rsidRDefault="00903F19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DF6F2D" w:rsidRPr="00877FFE" w:rsidRDefault="00903F19">
            <w:pPr>
              <w:rPr>
                <w:rFonts w:ascii="Tahoma" w:hAnsi="Tahoma" w:cs="Tahoma"/>
              </w:rPr>
            </w:pPr>
          </w:p>
        </w:tc>
      </w:tr>
    </w:tbl>
    <w:p w:rsidR="00DF6F2D" w:rsidRPr="00877FFE" w:rsidRDefault="00903F19">
      <w:pPr>
        <w:rPr>
          <w:rFonts w:ascii="Tahoma" w:hAnsi="Tahoma" w:cs="Tahoma"/>
        </w:rPr>
        <w:sectPr w:rsidR="00DF6F2D" w:rsidRPr="00877FFE" w:rsidSect="00DF6F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Tr="00D57EF2">
        <w:tc>
          <w:tcPr>
            <w:tcW w:w="4606" w:type="dxa"/>
          </w:tcPr>
          <w:p w:rsidR="00DF6F2D" w:rsidRPr="00877FFE" w:rsidRDefault="00017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Ombudets telefonnummer, dagtid</w:t>
            </w:r>
          </w:p>
        </w:tc>
        <w:tc>
          <w:tcPr>
            <w:tcW w:w="4606" w:type="dxa"/>
          </w:tcPr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6F2D" w:rsidRPr="00877FFE" w:rsidRDefault="00903F19">
      <w:pPr>
        <w:rPr>
          <w:rFonts w:ascii="Tahoma" w:hAnsi="Tahoma" w:cs="Tahoma"/>
        </w:rPr>
      </w:pPr>
    </w:p>
    <w:p w:rsidR="00DF6F2D" w:rsidRPr="00877FFE" w:rsidRDefault="00903F19">
      <w:pPr>
        <w:rPr>
          <w:rFonts w:ascii="Tahoma" w:hAnsi="Tahoma" w:cs="Tahoma"/>
        </w:rPr>
      </w:pPr>
    </w:p>
    <w:p w:rsidR="00DF6F2D" w:rsidRPr="00877FFE" w:rsidRDefault="00017F87">
      <w:pPr>
        <w:rPr>
          <w:rFonts w:ascii="Tahoma" w:hAnsi="Tahoma" w:cs="Tahoma"/>
          <w:b/>
        </w:rPr>
      </w:pPr>
      <w:r w:rsidRPr="00877FFE">
        <w:rPr>
          <w:rFonts w:ascii="Tahoma" w:hAnsi="Tahoma" w:cs="Tahoma"/>
          <w:b/>
        </w:rPr>
        <w:t>Underskrift av aktieägare/fullmaktsgivare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877FFE" w:rsidRDefault="00017F87">
            <w:pPr>
              <w:rPr>
                <w:rFonts w:ascii="Tahoma" w:hAnsi="Tahoma" w:cs="Tahoma"/>
                <w:sz w:val="20"/>
                <w:szCs w:val="20"/>
              </w:rPr>
            </w:pPr>
            <w:r w:rsidRPr="00877FFE">
              <w:rPr>
                <w:rFonts w:ascii="Tahoma" w:hAnsi="Tahoma" w:cs="Tahoma"/>
                <w:sz w:val="20"/>
                <w:szCs w:val="20"/>
              </w:rPr>
              <w:t>Ort och datum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E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877FFE" w:rsidRDefault="00017F87" w:rsidP="001C0A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Aktieägarens namn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E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A06" w:rsidRDefault="00017F87" w:rsidP="001C0A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Aktieägarens/Firmatecknarens underskrift</w:t>
            </w:r>
          </w:p>
          <w:p w:rsidR="001C0A06" w:rsidRDefault="00903F19" w:rsidP="001C0A0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0A06" w:rsidRDefault="00903F19" w:rsidP="001C0A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A06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EE2" w:rsidTr="00D57EF2">
        <w:tc>
          <w:tcPr>
            <w:tcW w:w="4606" w:type="dxa"/>
            <w:tcBorders>
              <w:top w:val="single" w:sz="4" w:space="0" w:color="auto"/>
              <w:right w:val="nil"/>
            </w:tcBorders>
          </w:tcPr>
          <w:p w:rsidR="00DF6F2D" w:rsidRPr="00877FFE" w:rsidRDefault="00017F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Namnförtydligande</w:t>
            </w:r>
            <w:r w:rsidRPr="00877FFE">
              <w:rPr>
                <w:rFonts w:ascii="Tahoma" w:hAnsi="Tahoma" w:cs="Tahoma"/>
              </w:rPr>
              <w:t xml:space="preserve"> </w:t>
            </w:r>
          </w:p>
          <w:p w:rsidR="00DF6F2D" w:rsidRPr="00877FFE" w:rsidRDefault="00903F19">
            <w:pPr>
              <w:rPr>
                <w:rFonts w:ascii="Tahoma" w:hAnsi="Tahoma" w:cs="Tahoma"/>
              </w:rPr>
            </w:pPr>
          </w:p>
          <w:p w:rsidR="00DF6F2D" w:rsidRPr="00877FFE" w:rsidRDefault="00903F19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</w:tcBorders>
          </w:tcPr>
          <w:p w:rsidR="00DF6F2D" w:rsidRPr="00877FFE" w:rsidRDefault="00903F19">
            <w:pPr>
              <w:rPr>
                <w:rFonts w:ascii="Tahoma" w:hAnsi="Tahoma" w:cs="Tahoma"/>
              </w:rPr>
            </w:pPr>
          </w:p>
        </w:tc>
      </w:tr>
      <w:tr w:rsidR="004B1EE2" w:rsidTr="00DF6F2D">
        <w:tc>
          <w:tcPr>
            <w:tcW w:w="4606" w:type="dxa"/>
            <w:tcBorders>
              <w:right w:val="nil"/>
            </w:tcBorders>
          </w:tcPr>
          <w:p w:rsidR="00D57EF2" w:rsidRPr="00877FFE" w:rsidRDefault="00017F87" w:rsidP="00D57E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Aktieägares person- eller organisationsnummer</w:t>
            </w:r>
            <w:r w:rsidRPr="00877FF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57EF2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57EF2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57EF2" w:rsidRPr="00877FFE" w:rsidRDefault="00903F19">
            <w:pPr>
              <w:rPr>
                <w:rFonts w:ascii="Tahoma" w:hAnsi="Tahoma" w:cs="Tahoma"/>
              </w:rPr>
            </w:pPr>
          </w:p>
        </w:tc>
      </w:tr>
      <w:tr w:rsidR="004B1EE2" w:rsidTr="00DF6F2D">
        <w:tc>
          <w:tcPr>
            <w:tcW w:w="4606" w:type="dxa"/>
            <w:tcBorders>
              <w:right w:val="nil"/>
            </w:tcBorders>
          </w:tcPr>
          <w:p w:rsidR="00DF6F2D" w:rsidRPr="00877FFE" w:rsidRDefault="00017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Aktieägares telefonnummer, dagtid</w:t>
            </w:r>
            <w:r w:rsidRPr="00877FF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6F2D" w:rsidRPr="00877FFE" w:rsidRDefault="00903F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F6F2D" w:rsidRPr="00877FFE" w:rsidRDefault="00903F19">
            <w:pPr>
              <w:rPr>
                <w:rFonts w:ascii="Tahoma" w:hAnsi="Tahoma" w:cs="Tahoma"/>
              </w:rPr>
            </w:pPr>
          </w:p>
        </w:tc>
      </w:tr>
    </w:tbl>
    <w:p w:rsidR="00DF6F2D" w:rsidRPr="00877FFE" w:rsidRDefault="00903F19">
      <w:pPr>
        <w:rPr>
          <w:rFonts w:ascii="Tahoma" w:hAnsi="Tahoma" w:cs="Tahoma"/>
        </w:rPr>
      </w:pPr>
    </w:p>
    <w:p w:rsidR="00D57EF2" w:rsidRPr="00877FFE" w:rsidRDefault="00903F19">
      <w:pPr>
        <w:rPr>
          <w:rFonts w:ascii="Tahoma" w:hAnsi="Tahoma" w:cs="Tahoma"/>
        </w:rPr>
      </w:pPr>
    </w:p>
    <w:tbl>
      <w:tblPr>
        <w:tblStyle w:val="Tabellrutnt"/>
        <w:tblW w:w="9489" w:type="dxa"/>
        <w:jc w:val="center"/>
        <w:tblLook w:val="01E0" w:firstRow="1" w:lastRow="1" w:firstColumn="1" w:lastColumn="1" w:noHBand="0" w:noVBand="0"/>
      </w:tblPr>
      <w:tblGrid>
        <w:gridCol w:w="9489"/>
      </w:tblGrid>
      <w:tr w:rsidR="004B1EE2" w:rsidTr="000B4DB4">
        <w:trPr>
          <w:trHeight w:val="1949"/>
          <w:jc w:val="center"/>
        </w:trPr>
        <w:tc>
          <w:tcPr>
            <w:tcW w:w="9489" w:type="dxa"/>
          </w:tcPr>
          <w:p w:rsidR="00AF2621" w:rsidRPr="00AF2621" w:rsidRDefault="00AF2621" w:rsidP="00AF2621">
            <w:pPr>
              <w:tabs>
                <w:tab w:val="left" w:pos="4962"/>
              </w:tabs>
              <w:rPr>
                <w:rFonts w:ascii="Tahoma" w:hAnsi="Tahoma" w:cs="Tahoma"/>
                <w:sz w:val="20"/>
                <w:szCs w:val="20"/>
              </w:rPr>
            </w:pPr>
            <w:r w:rsidRPr="00AF2621">
              <w:rPr>
                <w:rFonts w:ascii="Tahoma" w:hAnsi="Tahoma" w:cs="Tahoma"/>
                <w:sz w:val="20"/>
                <w:szCs w:val="20"/>
              </w:rPr>
              <w:t xml:space="preserve">Fullmakten i original </w:t>
            </w:r>
            <w:r w:rsidR="000042AE">
              <w:rPr>
                <w:rFonts w:ascii="Tahoma" w:hAnsi="Tahoma" w:cs="Tahoma"/>
                <w:sz w:val="20"/>
                <w:szCs w:val="20"/>
              </w:rPr>
              <w:t>ska</w:t>
            </w:r>
            <w:r w:rsidR="00903F19">
              <w:rPr>
                <w:rFonts w:ascii="Tahoma" w:hAnsi="Tahoma" w:cs="Tahoma"/>
                <w:sz w:val="20"/>
                <w:szCs w:val="20"/>
              </w:rPr>
              <w:t>,</w:t>
            </w:r>
            <w:r w:rsidRPr="00AF26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4DB4">
              <w:rPr>
                <w:rFonts w:ascii="Tahoma" w:hAnsi="Tahoma" w:cs="Tahoma"/>
                <w:sz w:val="20"/>
                <w:szCs w:val="20"/>
              </w:rPr>
              <w:t>i god tid före årsstämman</w:t>
            </w:r>
            <w:r w:rsidR="00903F19">
              <w:rPr>
                <w:rFonts w:ascii="Tahoma" w:hAnsi="Tahoma" w:cs="Tahoma"/>
                <w:sz w:val="20"/>
                <w:szCs w:val="20"/>
              </w:rPr>
              <w:t>,</w:t>
            </w:r>
            <w:r w:rsidR="000B4D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3F19">
              <w:rPr>
                <w:rFonts w:ascii="Tahoma" w:hAnsi="Tahoma" w:cs="Tahoma"/>
                <w:sz w:val="20"/>
                <w:szCs w:val="20"/>
              </w:rPr>
              <w:t>skickas till följande adress:</w:t>
            </w:r>
            <w:r w:rsidR="000B4DB4" w:rsidRPr="000B4DB4">
              <w:rPr>
                <w:rFonts w:ascii="Tahoma" w:hAnsi="Tahoma" w:cs="Tahoma"/>
                <w:sz w:val="20"/>
                <w:szCs w:val="20"/>
              </w:rPr>
              <w:t xml:space="preserve"> Chordate Medical Holding AB (publ), c/o Regus, Kistagången 20 B, 164 40 Kista. </w:t>
            </w:r>
            <w:r w:rsidRPr="00AF2621">
              <w:rPr>
                <w:rFonts w:ascii="Tahoma" w:hAnsi="Tahoma" w:cs="Tahoma"/>
                <w:sz w:val="20"/>
                <w:szCs w:val="20"/>
              </w:rPr>
              <w:t xml:space="preserve">Aktieägare som är juridisk person ska tillsammans med fullmakten insända bestyrkt kopia av behörighetshandling såsom registreringsbevis eller motsvarande handling.  </w:t>
            </w:r>
            <w:bookmarkStart w:id="0" w:name="_GoBack"/>
            <w:bookmarkEnd w:id="0"/>
          </w:p>
          <w:p w:rsidR="00AF2621" w:rsidRPr="00AF2621" w:rsidRDefault="00AF2621" w:rsidP="00AF2621">
            <w:pPr>
              <w:tabs>
                <w:tab w:val="left" w:pos="4962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C5FEE" w:rsidRPr="00AF2621" w:rsidRDefault="00AF2621" w:rsidP="00AF2621">
            <w:pPr>
              <w:tabs>
                <w:tab w:val="left" w:pos="4962"/>
              </w:tabs>
              <w:rPr>
                <w:rFonts w:ascii="Tahoma" w:hAnsi="Tahoma" w:cs="Tahoma"/>
                <w:sz w:val="20"/>
                <w:szCs w:val="20"/>
              </w:rPr>
            </w:pPr>
            <w:r w:rsidRPr="00AF2621">
              <w:rPr>
                <w:rFonts w:ascii="Tahoma" w:hAnsi="Tahoma" w:cs="Tahoma"/>
                <w:sz w:val="20"/>
                <w:szCs w:val="20"/>
              </w:rPr>
              <w:t xml:space="preserve">Observera att anmälan om deltagande måste ske på det sätt som framgår av kallelsen till årsstämman, även om aktieägaren önskar </w:t>
            </w:r>
            <w:r>
              <w:rPr>
                <w:rFonts w:ascii="Tahoma" w:hAnsi="Tahoma" w:cs="Tahoma"/>
                <w:sz w:val="20"/>
                <w:szCs w:val="20"/>
              </w:rPr>
              <w:t xml:space="preserve">utöva sin rösträtt etc. vid </w:t>
            </w:r>
            <w:r w:rsidRPr="00AF2621">
              <w:rPr>
                <w:rFonts w:ascii="Tahoma" w:hAnsi="Tahoma" w:cs="Tahoma"/>
                <w:sz w:val="20"/>
                <w:szCs w:val="20"/>
              </w:rPr>
              <w:t>årsstämman genom ombud. Ingivande av denna fullmakt gäller inte som anmälan till årsstämman.</w:t>
            </w:r>
            <w:r w:rsidR="00017F87">
              <w:rPr>
                <w:rFonts w:ascii="Tahoma" w:hAnsi="Tahoma" w:cs="Tahoma"/>
                <w:sz w:val="22"/>
                <w:szCs w:val="22"/>
              </w:rPr>
              <w:br/>
            </w:r>
          </w:p>
        </w:tc>
      </w:tr>
    </w:tbl>
    <w:p w:rsidR="00DF6F2D" w:rsidRPr="00877FFE" w:rsidRDefault="00903F19">
      <w:pPr>
        <w:rPr>
          <w:rFonts w:ascii="Tahoma" w:hAnsi="Tahoma" w:cs="Tahoma"/>
        </w:rPr>
      </w:pPr>
    </w:p>
    <w:sectPr w:rsidR="00DF6F2D" w:rsidRPr="00877FFE" w:rsidSect="00DF6F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3D1" w:rsidRDefault="00017F87">
      <w:r>
        <w:separator/>
      </w:r>
    </w:p>
  </w:endnote>
  <w:endnote w:type="continuationSeparator" w:id="0">
    <w:p w:rsidR="00FE43D1" w:rsidRDefault="000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3D1" w:rsidRDefault="00017F87">
      <w:r>
        <w:separator/>
      </w:r>
    </w:p>
  </w:footnote>
  <w:footnote w:type="continuationSeparator" w:id="0">
    <w:p w:rsidR="00FE43D1" w:rsidRDefault="0001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E2"/>
    <w:rsid w:val="000042AE"/>
    <w:rsid w:val="00017F87"/>
    <w:rsid w:val="000B4DB4"/>
    <w:rsid w:val="00194E55"/>
    <w:rsid w:val="003D645A"/>
    <w:rsid w:val="00450F11"/>
    <w:rsid w:val="004B1EE2"/>
    <w:rsid w:val="005446E3"/>
    <w:rsid w:val="005F7B19"/>
    <w:rsid w:val="007F4A34"/>
    <w:rsid w:val="00903F19"/>
    <w:rsid w:val="009126F2"/>
    <w:rsid w:val="00AF2621"/>
    <w:rsid w:val="00EF1234"/>
    <w:rsid w:val="00FE140D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5B758"/>
  <w15:docId w15:val="{84B75C21-7A80-4FA0-BD97-44ABDBD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57E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57EF2"/>
    <w:rPr>
      <w:sz w:val="24"/>
      <w:szCs w:val="24"/>
      <w:lang w:eastAsia="ko-KR"/>
    </w:rPr>
  </w:style>
  <w:style w:type="paragraph" w:styleId="Sidfot">
    <w:name w:val="footer"/>
    <w:basedOn w:val="Normal"/>
    <w:link w:val="SidfotChar"/>
    <w:rsid w:val="00D57E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57EF2"/>
    <w:rPr>
      <w:sz w:val="24"/>
      <w:szCs w:val="24"/>
      <w:lang w:eastAsia="ko-KR"/>
    </w:rPr>
  </w:style>
  <w:style w:type="paragraph" w:styleId="Ballongtext">
    <w:name w:val="Balloon Text"/>
    <w:basedOn w:val="Normal"/>
    <w:link w:val="BallongtextChar"/>
    <w:rsid w:val="00D57E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EF2"/>
    <w:rPr>
      <w:rFonts w:ascii="Tahoma" w:hAnsi="Tahoma" w:cs="Tahoma"/>
      <w:sz w:val="16"/>
      <w:szCs w:val="16"/>
      <w:lang w:eastAsia="ko-KR"/>
    </w:rPr>
  </w:style>
  <w:style w:type="paragraph" w:customStyle="1" w:styleId="Default">
    <w:name w:val="Default"/>
    <w:rsid w:val="006C5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 J U R I D I K ! 1 4 9 5 9 0 8 3 . 1 < / d o c u m e n t i d >  
     < s e n d e r i d > S E P E < / s e n d e r i d >  
     < s e n d e r e m a i l > S E B A S T I A N . P E T E R S E N @ W I S T R A N D . S E < / s e n d e r e m a i l >  
     < l a s t m o d i f i e d > 2 0 2 3 - 0 4 - 0 5 T 1 5 : 1 1 : 0 0 . 0 0 0 0 0 0 0 + 0 2 : 0 0 < / l a s t m o d i f i e d >  
     < d a t a b a s e > J U R I D I K 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Fullmaktsformulär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Petersen Sebastian</cp:lastModifiedBy>
  <cp:revision>10</cp:revision>
  <dcterms:created xsi:type="dcterms:W3CDTF">2022-03-17T08:00:00Z</dcterms:created>
  <dcterms:modified xsi:type="dcterms:W3CDTF">2023-04-05T13:11:00Z</dcterms:modified>
</cp:coreProperties>
</file>